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d4263fb0c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JUBA BRYN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JUBA BRYN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f994340d6439c"/>
      <w:footerReference xmlns:r="http://schemas.openxmlformats.org/officeDocument/2006/relationships" w:type="default" r:id="R2db51b305f9e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 BRYN   ·   Org.nr 997 447 956   ·   Solbakkeveien 1  A   ·   0678 OSLO   ·   unni.kristiansen@gmail.com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 BRYN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f994340d6439c" /><Relationship Type="http://schemas.openxmlformats.org/officeDocument/2006/relationships/footer" Target="/word/footer1.xml" Id="R2db51b305f9e46f8" /></Relationships>
</file>