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b6a110898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HMP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HMP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94ec579bc4814"/>
      <w:footerReference xmlns:r="http://schemas.openxmlformats.org/officeDocument/2006/relationships" w:type="default" r:id="R13fd45a3a479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94ec579bc4814" /><Relationship Type="http://schemas.openxmlformats.org/officeDocument/2006/relationships/footer" Target="/word/footer1.xml" Id="R13fd45a3a4794f2f" /></Relationships>
</file>