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aa6df72c8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db039c662d2f4c7c"/>
      <w:footerReference xmlns:r="http://schemas.openxmlformats.org/officeDocument/2006/relationships" w:type="default" r:id="R1f659434e22b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39c662d2f4c7c" /><Relationship Type="http://schemas.openxmlformats.org/officeDocument/2006/relationships/footer" Target="/word/footer1.xml" Id="R1f659434e22b4b89" /></Relationships>
</file>