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cd5343747f4f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Tjelta,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SØLVIS HOLDING AS</w:t>
      </w:r>
    </w:p>
    <w:sectPr>
      <w:headerReference xmlns:r="http://schemas.openxmlformats.org/officeDocument/2006/relationships" w:type="default" r:id="Rb9cac1d13ec04382"/>
      <w:footerReference xmlns:r="http://schemas.openxmlformats.org/officeDocument/2006/relationships" w:type="default" r:id="R359d26f1d3c345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SØLVIS HOLDING AS   ·   Org.nr 990 599 165   ·   Tjeltavegen 365   ·   4054 TJELTA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cac1d13ec04382" /><Relationship Type="http://schemas.openxmlformats.org/officeDocument/2006/relationships/footer" Target="/word/footer1.xml" Id="R359d26f1d3c34561" /></Relationships>
</file>