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4b91a53d2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ROSARIO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ROSARIO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b96ca65154756"/>
      <w:footerReference xmlns:r="http://schemas.openxmlformats.org/officeDocument/2006/relationships" w:type="default" r:id="Rb8b1cb01f043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ROSARIO INVEST AS   ·   Org.nr 990 592 934   ·   Hoemshøgda 2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b96ca65154756" /><Relationship Type="http://schemas.openxmlformats.org/officeDocument/2006/relationships/footer" Target="/word/footer1.xml" Id="Rb8b1cb01f0434071" /></Relationships>
</file>