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e2c5873ca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31469e0695ea45c7"/>
      <w:footerReference xmlns:r="http://schemas.openxmlformats.org/officeDocument/2006/relationships" w:type="default" r:id="R60cc9a6e6be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69e0695ea45c7" /><Relationship Type="http://schemas.openxmlformats.org/officeDocument/2006/relationships/footer" Target="/word/footer1.xml" Id="R60cc9a6e6bed4cf6" /></Relationships>
</file>