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28722370d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c89d0077a53e4e0e"/>
      <w:footerReference xmlns:r="http://schemas.openxmlformats.org/officeDocument/2006/relationships" w:type="default" r:id="R69fd7126025d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d0077a53e4e0e" /><Relationship Type="http://schemas.openxmlformats.org/officeDocument/2006/relationships/footer" Target="/word/footer1.xml" Id="R69fd7126025d4795" /></Relationships>
</file>