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24a4bd7bc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60f07116743c5"/>
      <w:footerReference xmlns:r="http://schemas.openxmlformats.org/officeDocument/2006/relationships" w:type="default" r:id="Rd113f119efad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60f07116743c5" /><Relationship Type="http://schemas.openxmlformats.org/officeDocument/2006/relationships/footer" Target="/word/footer1.xml" Id="Rd113f119efad486a" /></Relationships>
</file>