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88d75108a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6c00576d6c7141a5"/>
      <w:footerReference xmlns:r="http://schemas.openxmlformats.org/officeDocument/2006/relationships" w:type="default" r:id="R02a75f4fe38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576d6c7141a5" /><Relationship Type="http://schemas.openxmlformats.org/officeDocument/2006/relationships/footer" Target="/word/footer1.xml" Id="R02a75f4fe3864531" /></Relationships>
</file>