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a4e28c3a654c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JOKA AS.</w:t>
      </w:r>
    </w:p>
    <w:sectPr>
      <w:headerReference xmlns:r="http://schemas.openxmlformats.org/officeDocument/2006/relationships" w:type="default" r:id="R43d0fff8364b422f"/>
      <w:footerReference xmlns:r="http://schemas.openxmlformats.org/officeDocument/2006/relationships" w:type="default" r:id="Rd65df7bc89d14f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JOKA AS   ·   Org.nr 980 037 436   ·   Olav Nilssons gate 53   ·   4009 STAVANGER   ·   jkaada@lyse.net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d0fff8364b422f" /><Relationship Type="http://schemas.openxmlformats.org/officeDocument/2006/relationships/footer" Target="/word/footer1.xml" Id="Rd65df7bc89d14f85" /></Relationships>
</file>