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43fbd4dea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45afa37fecf4cdb"/>
      <w:footerReference xmlns:r="http://schemas.openxmlformats.org/officeDocument/2006/relationships" w:type="default" r:id="Rb328d58ca64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fa37fecf4cdb" /><Relationship Type="http://schemas.openxmlformats.org/officeDocument/2006/relationships/footer" Target="/word/footer1.xml" Id="Rb328d58ca6444033" /></Relationships>
</file>