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98f9c3a44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83a1827d6413466f"/>
      <w:footerReference xmlns:r="http://schemas.openxmlformats.org/officeDocument/2006/relationships" w:type="default" r:id="R6b2901ff5c85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1827d6413466f" /><Relationship Type="http://schemas.openxmlformats.org/officeDocument/2006/relationships/footer" Target="/word/footer1.xml" Id="R6b2901ff5c854452" /></Relationships>
</file>