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6bbeb683b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4a47531e8c95468c"/>
      <w:footerReference xmlns:r="http://schemas.openxmlformats.org/officeDocument/2006/relationships" w:type="default" r:id="Rc2c708508bdf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7531e8c95468c" /><Relationship Type="http://schemas.openxmlformats.org/officeDocument/2006/relationships/footer" Target="/word/footer1.xml" Id="Rc2c708508bdf4969" /></Relationships>
</file>