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46841151d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f9f326e8c4420"/>
      <w:footerReference xmlns:r="http://schemas.openxmlformats.org/officeDocument/2006/relationships" w:type="default" r:id="R7d99b9cd4c9c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f9f326e8c4420" /><Relationship Type="http://schemas.openxmlformats.org/officeDocument/2006/relationships/footer" Target="/word/footer1.xml" Id="R7d99b9cd4c9c4b1b" /></Relationships>
</file>