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bb5c1d203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50972b10e7a24ff7"/>
      <w:footerReference xmlns:r="http://schemas.openxmlformats.org/officeDocument/2006/relationships" w:type="default" r:id="Rf30489830224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72b10e7a24ff7" /><Relationship Type="http://schemas.openxmlformats.org/officeDocument/2006/relationships/footer" Target="/word/footer1.xml" Id="Rf304898302244ef2" /></Relationships>
</file>