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d7bb7c029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506ea5a2c7ff4505"/>
      <w:footerReference xmlns:r="http://schemas.openxmlformats.org/officeDocument/2006/relationships" w:type="default" r:id="Rb66ce4fa8c88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a5a2c7ff4505" /><Relationship Type="http://schemas.openxmlformats.org/officeDocument/2006/relationships/footer" Target="/word/footer1.xml" Id="Rb66ce4fa8c8840b0" /></Relationships>
</file>