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0821ff44d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1ec070d4634df9"/>
      <w:footerReference xmlns:r="http://schemas.openxmlformats.org/officeDocument/2006/relationships" w:type="default" r:id="Ra633e68d144f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ec070d4634df9" /><Relationship Type="http://schemas.openxmlformats.org/officeDocument/2006/relationships/footer" Target="/word/footer1.xml" Id="Ra633e68d144f4032" /></Relationships>
</file>