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e863876dd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690f29e0d0ee413b"/>
      <w:footerReference xmlns:r="http://schemas.openxmlformats.org/officeDocument/2006/relationships" w:type="default" r:id="Rfdfd34a92cb4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f29e0d0ee413b" /><Relationship Type="http://schemas.openxmlformats.org/officeDocument/2006/relationships/footer" Target="/word/footer1.xml" Id="Rfdfd34a92cb4426a" /></Relationships>
</file>