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048f1a16644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HOKAHEY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b8f7ccd194cd459e"/>
      <w:footerReference xmlns:r="http://schemas.openxmlformats.org/officeDocument/2006/relationships" w:type="default" r:id="R814aa7fe1c35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7ccd194cd459e" /><Relationship Type="http://schemas.openxmlformats.org/officeDocument/2006/relationships/footer" Target="/word/footer1.xml" Id="R814aa7fe1c354702" /></Relationships>
</file>