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8cad60922d46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Heimdal,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A.R.M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A.R.M HOLDING AS</w:t>
      </w:r>
    </w:p>
    <w:sectPr>
      <w:headerReference xmlns:r="http://schemas.openxmlformats.org/officeDocument/2006/relationships" w:type="default" r:id="R95bfe1ba81f949d0"/>
      <w:footerReference xmlns:r="http://schemas.openxmlformats.org/officeDocument/2006/relationships" w:type="default" r:id="Re13f3c8aa2a241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A.R.M HOLDING AS   ·   Org.nr 919 259 752   ·   Industriveien 45   ·   7080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A.R.M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bfe1ba81f949d0" /><Relationship Type="http://schemas.openxmlformats.org/officeDocument/2006/relationships/footer" Target="/word/footer1.xml" Id="Re13f3c8aa2a24181" /></Relationships>
</file>