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bf13c3886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4a3330fff4cea"/>
      <w:footerReference xmlns:r="http://schemas.openxmlformats.org/officeDocument/2006/relationships" w:type="default" r:id="R0c8c0e68f7fa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4a3330fff4cea" /><Relationship Type="http://schemas.openxmlformats.org/officeDocument/2006/relationships/footer" Target="/word/footer1.xml" Id="R0c8c0e68f7fa4836" /></Relationships>
</file>