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fb250b149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01cb961a444e5"/>
      <w:footerReference xmlns:r="http://schemas.openxmlformats.org/officeDocument/2006/relationships" w:type="default" r:id="Rbb0f891eb0ee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01cb961a444e5" /><Relationship Type="http://schemas.openxmlformats.org/officeDocument/2006/relationships/footer" Target="/word/footer1.xml" Id="Rbb0f891eb0ee4344" /></Relationships>
</file>