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8131ab87243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26aba4bee54128"/>
      <w:footerReference xmlns:r="http://schemas.openxmlformats.org/officeDocument/2006/relationships" w:type="default" r:id="R99c2568d80e6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LTST AS   ·   Org.nr 915 898 262   ·   Sjøgata 5   ·   9600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6aba4bee54128" /><Relationship Type="http://schemas.openxmlformats.org/officeDocument/2006/relationships/footer" Target="/word/footer1.xml" Id="R99c2568d80e64789" /></Relationships>
</file>