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198add946340a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Øyer,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UGLEM SKOGPLEIE AS</w:t>
      </w:r>
    </w:p>
    <w:sectPr>
      <w:headerReference xmlns:r="http://schemas.openxmlformats.org/officeDocument/2006/relationships" w:type="default" r:id="R8645d0bfe3a84f8d"/>
      <w:footerReference xmlns:r="http://schemas.openxmlformats.org/officeDocument/2006/relationships" w:type="default" r:id="Rf4f784067fd04f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UGLEM SKOGPLEIE AS   ·   Org.nr 915 192 521   ·   Kongsvegen 541   ·   2636 ØYER   ·   firmapost@uglemskogpleie.no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UGLEM SKOGPLEIE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45d0bfe3a84f8d" /><Relationship Type="http://schemas.openxmlformats.org/officeDocument/2006/relationships/footer" Target="/word/footer1.xml" Id="Rf4f784067fd04ff5" /></Relationships>
</file>