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ffb50f7b5942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PENSJONSPLAN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PENSJONSPLAN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PENSJONSPLAN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e588d58c4804591"/>
      <w:footerReference xmlns:r="http://schemas.openxmlformats.org/officeDocument/2006/relationships" w:type="default" r:id="R915106b3140640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588d58c4804591" /><Relationship Type="http://schemas.openxmlformats.org/officeDocument/2006/relationships/footer" Target="/word/footer1.xml" Id="R915106b3140640e4" /></Relationships>
</file>