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0658128e3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26c0c9cbaa5d4df7"/>
      <w:footerReference xmlns:r="http://schemas.openxmlformats.org/officeDocument/2006/relationships" w:type="default" r:id="R1df9827558b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0c9cbaa5d4df7" /><Relationship Type="http://schemas.openxmlformats.org/officeDocument/2006/relationships/footer" Target="/word/footer1.xml" Id="R1df9827558bd4fe9" /></Relationships>
</file>