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36c9d911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b9b98df3d04d466c"/>
      <w:footerReference xmlns:r="http://schemas.openxmlformats.org/officeDocument/2006/relationships" w:type="default" r:id="R95b14e2a7a35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98df3d04d466c" /><Relationship Type="http://schemas.openxmlformats.org/officeDocument/2006/relationships/footer" Target="/word/footer1.xml" Id="R95b14e2a7a354f61" /></Relationships>
</file>