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ef1cd3392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a492bda69e9b4159"/>
      <w:footerReference xmlns:r="http://schemas.openxmlformats.org/officeDocument/2006/relationships" w:type="default" r:id="R1f4dcf0507ab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2bda69e9b4159" /><Relationship Type="http://schemas.openxmlformats.org/officeDocument/2006/relationships/footer" Target="/word/footer1.xml" Id="R1f4dcf0507ab406b" /></Relationships>
</file>