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fd47eaeb8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d4553298e4574"/>
      <w:footerReference xmlns:r="http://schemas.openxmlformats.org/officeDocument/2006/relationships" w:type="default" r:id="Rc1b9040385a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d4553298e4574" /><Relationship Type="http://schemas.openxmlformats.org/officeDocument/2006/relationships/footer" Target="/word/footer1.xml" Id="Rc1b9040385a54d7a" /></Relationships>
</file>