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48994a18c4a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STALFO HOLDING AS</w:t>
      </w:r>
    </w:p>
    <w:sectPr>
      <w:headerReference xmlns:r="http://schemas.openxmlformats.org/officeDocument/2006/relationships" w:type="default" r:id="Rb5f072d5c8bc4dc6"/>
      <w:footerReference xmlns:r="http://schemas.openxmlformats.org/officeDocument/2006/relationships" w:type="default" r:id="R7f00dcee40f64f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HOLDING AS   ·   Org.nr 817 348 262   ·   Austtunlia 15A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f072d5c8bc4dc6" /><Relationship Type="http://schemas.openxmlformats.org/officeDocument/2006/relationships/footer" Target="/word/footer1.xml" Id="R7f00dcee40f64fdf" /></Relationships>
</file>